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05" w:rsidRDefault="00B23E05" w:rsidP="00B23E0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СОВЕТ ДЕПУТАТОВ ЦЕЛИННОГО СЕЛЬСОВЕТА</w:t>
      </w:r>
    </w:p>
    <w:p w:rsidR="00B23E05" w:rsidRDefault="00B23E05" w:rsidP="00B23E0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КОЧЕНЕВСКОГО РАЙОНА НОВОСИБИРСКОЙ ОБЛАСТИ</w:t>
      </w:r>
    </w:p>
    <w:p w:rsidR="00B23E05" w:rsidRDefault="00B23E05" w:rsidP="00B23E0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ПЯТОГО СОЗЫВА</w:t>
      </w:r>
    </w:p>
    <w:p w:rsidR="00B23E05" w:rsidRDefault="00B23E05" w:rsidP="00B23E0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23E05" w:rsidRDefault="00B23E05" w:rsidP="00B23E0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B23E05" w:rsidRDefault="00B23E05" w:rsidP="00B23E0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Одиннадцатой сессии</w:t>
      </w:r>
    </w:p>
    <w:p w:rsidR="00B23E05" w:rsidRDefault="00B23E05" w:rsidP="00B23E0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23E05" w:rsidRDefault="00B23E05" w:rsidP="00B23E0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.Ц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елинное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3E05" w:rsidRDefault="00B23E05" w:rsidP="00B23E0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от11.11.2016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№ 1</w:t>
      </w:r>
      <w:bookmarkStart w:id="0" w:name="_GoBack"/>
      <w:bookmarkEnd w:id="0"/>
    </w:p>
    <w:p w:rsidR="00B23E05" w:rsidRDefault="00B23E05" w:rsidP="00B23E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E05" w:rsidRDefault="00B23E05" w:rsidP="00B23E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10 сессии Совета депутатов Целинного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пятого созыва от 19.10.2016 «</w:t>
      </w:r>
      <w:r>
        <w:rPr>
          <w:sz w:val="28"/>
          <w:szCs w:val="28"/>
        </w:rPr>
        <w:t>О направлении ходатайства в адрес Губернатора Новосибирской области</w:t>
      </w:r>
    </w:p>
    <w:p w:rsidR="00B23E05" w:rsidRDefault="00B23E05" w:rsidP="00B23E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увеличении индекса размера платы граждан за коммунальные услуги</w:t>
      </w:r>
      <w:r>
        <w:rPr>
          <w:sz w:val="28"/>
          <w:szCs w:val="28"/>
        </w:rPr>
        <w:t>»</w:t>
      </w:r>
    </w:p>
    <w:p w:rsidR="00B23E05" w:rsidRDefault="00B23E05" w:rsidP="00B23E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E05" w:rsidRDefault="00B23E05" w:rsidP="00B23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представленные  экономически обоснованные расчеты  размера индекса платы граждан за коммунальные услуги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Целинного сельсовета  </w:t>
      </w:r>
    </w:p>
    <w:p w:rsidR="00B23E05" w:rsidRDefault="00B23E05" w:rsidP="00B23E0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 w:rsidR="00B23E05" w:rsidRPr="00B23E05" w:rsidRDefault="00B23E05" w:rsidP="00B23E0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23E05">
        <w:rPr>
          <w:rFonts w:ascii="Times New Roman" w:hAnsi="Times New Roman"/>
          <w:sz w:val="28"/>
          <w:szCs w:val="28"/>
        </w:rPr>
        <w:t xml:space="preserve">Отменить 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B23E05">
        <w:rPr>
          <w:rFonts w:ascii="Times New Roman" w:hAnsi="Times New Roman"/>
          <w:sz w:val="28"/>
          <w:szCs w:val="28"/>
        </w:rPr>
        <w:t xml:space="preserve"> 10 сессии Совета депутатов Целинного сельсовета </w:t>
      </w:r>
      <w:proofErr w:type="spellStart"/>
      <w:r w:rsidRPr="00B23E05">
        <w:rPr>
          <w:rFonts w:ascii="Times New Roman" w:hAnsi="Times New Roman"/>
          <w:sz w:val="28"/>
          <w:szCs w:val="28"/>
        </w:rPr>
        <w:t>Коченевсколго</w:t>
      </w:r>
      <w:proofErr w:type="spellEnd"/>
      <w:r w:rsidRPr="00B23E05">
        <w:rPr>
          <w:rFonts w:ascii="Times New Roman" w:hAnsi="Times New Roman"/>
          <w:sz w:val="28"/>
          <w:szCs w:val="28"/>
        </w:rPr>
        <w:t xml:space="preserve"> района Новос</w:t>
      </w:r>
      <w:r>
        <w:rPr>
          <w:rFonts w:ascii="Times New Roman" w:hAnsi="Times New Roman"/>
          <w:sz w:val="28"/>
          <w:szCs w:val="28"/>
        </w:rPr>
        <w:t>ибирской области  пятого созыва</w:t>
      </w:r>
      <w:r w:rsidRPr="00B23E05">
        <w:rPr>
          <w:rFonts w:ascii="Times New Roman" w:hAnsi="Times New Roman"/>
          <w:sz w:val="28"/>
          <w:szCs w:val="28"/>
        </w:rPr>
        <w:t xml:space="preserve"> от 19.10.2016 «О направлении ходатайства в адрес Губернатора Новосибирской области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B23E05">
        <w:rPr>
          <w:rFonts w:ascii="Times New Roman" w:hAnsi="Times New Roman"/>
          <w:sz w:val="28"/>
          <w:szCs w:val="28"/>
        </w:rPr>
        <w:t>б увеличении индекса размера платы граждан за коммунальные услуги»</w:t>
      </w:r>
    </w:p>
    <w:p w:rsidR="00B23E05" w:rsidRDefault="00B23E05" w:rsidP="00B23E05">
      <w:pPr>
        <w:ind w:firstLine="709"/>
        <w:jc w:val="both"/>
        <w:rPr>
          <w:b/>
          <w:sz w:val="28"/>
          <w:szCs w:val="28"/>
        </w:rPr>
      </w:pPr>
    </w:p>
    <w:p w:rsidR="00B23E05" w:rsidRPr="00B23E05" w:rsidRDefault="00B23E05" w:rsidP="00B23E05">
      <w:pPr>
        <w:pStyle w:val="a4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B23E05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периодичном печатном издании «Вестник» и на официальном сайте администрации  Целинного сельсовета </w:t>
      </w:r>
      <w:proofErr w:type="spellStart"/>
      <w:r w:rsidRPr="00B23E05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B23E05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23E05" w:rsidRDefault="00B23E05" w:rsidP="00B23E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E05" w:rsidRDefault="00B23E05" w:rsidP="00B23E05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23E05" w:rsidRDefault="00B23E05" w:rsidP="00B23E05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Целинного сельсовета </w:t>
      </w:r>
    </w:p>
    <w:p w:rsidR="00B23E05" w:rsidRDefault="00B23E05" w:rsidP="00B23E05">
      <w:pPr>
        <w:autoSpaceDE w:val="0"/>
        <w:autoSpaceDN w:val="0"/>
        <w:adjustRightInd w:val="0"/>
        <w:ind w:right="21"/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</w:t>
      </w:r>
      <w:proofErr w:type="spellStart"/>
      <w:r>
        <w:rPr>
          <w:sz w:val="28"/>
          <w:szCs w:val="28"/>
        </w:rPr>
        <w:t>В.В.Флях</w:t>
      </w:r>
      <w:proofErr w:type="spellEnd"/>
      <w:r>
        <w:rPr>
          <w:sz w:val="28"/>
          <w:szCs w:val="28"/>
        </w:rPr>
        <w:t xml:space="preserve"> </w:t>
      </w:r>
    </w:p>
    <w:p w:rsidR="00B23E05" w:rsidRDefault="00B23E05" w:rsidP="00B23E05">
      <w:pPr>
        <w:autoSpaceDE w:val="0"/>
        <w:autoSpaceDN w:val="0"/>
        <w:adjustRightInd w:val="0"/>
        <w:ind w:right="282"/>
        <w:jc w:val="both"/>
        <w:outlineLvl w:val="0"/>
        <w:rPr>
          <w:sz w:val="28"/>
          <w:szCs w:val="28"/>
        </w:rPr>
      </w:pPr>
    </w:p>
    <w:p w:rsidR="00B23E05" w:rsidRDefault="00B23E05" w:rsidP="00B23E05">
      <w:pPr>
        <w:autoSpaceDE w:val="0"/>
        <w:autoSpaceDN w:val="0"/>
        <w:adjustRightInd w:val="0"/>
        <w:ind w:right="28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Целинного сельсовета</w:t>
      </w:r>
    </w:p>
    <w:p w:rsidR="00B23E05" w:rsidRDefault="00B23E05" w:rsidP="00B23E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</w:t>
      </w:r>
      <w:proofErr w:type="spellStart"/>
      <w:r>
        <w:rPr>
          <w:sz w:val="28"/>
          <w:szCs w:val="28"/>
        </w:rPr>
        <w:t>В.А.Пузырев</w:t>
      </w:r>
      <w:proofErr w:type="spellEnd"/>
    </w:p>
    <w:p w:rsidR="00B23E05" w:rsidRDefault="00B23E05" w:rsidP="00B23E05">
      <w:pPr>
        <w:rPr>
          <w:sz w:val="28"/>
          <w:szCs w:val="28"/>
        </w:rPr>
      </w:pPr>
    </w:p>
    <w:p w:rsidR="007E6127" w:rsidRDefault="007E6127"/>
    <w:sectPr w:rsidR="007E6127" w:rsidSect="00E80B4A">
      <w:pgSz w:w="11907" w:h="16839" w:code="9"/>
      <w:pgMar w:top="1134" w:right="567" w:bottom="1134" w:left="1418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F0BCD"/>
    <w:multiLevelType w:val="hybridMultilevel"/>
    <w:tmpl w:val="A1D6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55600"/>
    <w:multiLevelType w:val="hybridMultilevel"/>
    <w:tmpl w:val="FE88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54"/>
    <w:rsid w:val="00090854"/>
    <w:rsid w:val="007E6127"/>
    <w:rsid w:val="00B23E05"/>
    <w:rsid w:val="00C07928"/>
    <w:rsid w:val="00E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23E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3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23E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3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cp:lastPrinted>2016-11-11T05:47:00Z</cp:lastPrinted>
  <dcterms:created xsi:type="dcterms:W3CDTF">2016-11-11T05:43:00Z</dcterms:created>
  <dcterms:modified xsi:type="dcterms:W3CDTF">2016-11-11T05:47:00Z</dcterms:modified>
</cp:coreProperties>
</file>